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D8F" w:rsidRPr="007C28C9" w:rsidRDefault="00D81D8F" w:rsidP="00D81D8F">
      <w:pPr>
        <w:pStyle w:val="ConsNonformat"/>
        <w:widowControl/>
        <w:jc w:val="center"/>
        <w:rPr>
          <w:rFonts w:ascii="Times New Roman" w:hAnsi="Times New Roman"/>
          <w:b/>
          <w:sz w:val="22"/>
          <w:szCs w:val="22"/>
        </w:rPr>
      </w:pPr>
      <w:r w:rsidRPr="007C28C9">
        <w:rPr>
          <w:rFonts w:ascii="Times New Roman" w:hAnsi="Times New Roman"/>
          <w:b/>
          <w:sz w:val="22"/>
          <w:szCs w:val="22"/>
        </w:rPr>
        <w:t>ДОГОВОР</w:t>
      </w:r>
    </w:p>
    <w:p w:rsidR="00D81D8F" w:rsidRPr="007C28C9" w:rsidRDefault="00D81D8F" w:rsidP="00D81D8F">
      <w:pPr>
        <w:pStyle w:val="ConsNonformat"/>
        <w:widowControl/>
        <w:jc w:val="center"/>
        <w:rPr>
          <w:rFonts w:ascii="Times New Roman" w:hAnsi="Times New Roman"/>
          <w:b/>
          <w:sz w:val="22"/>
          <w:szCs w:val="22"/>
        </w:rPr>
      </w:pPr>
      <w:r w:rsidRPr="007C28C9">
        <w:rPr>
          <w:rFonts w:ascii="Times New Roman" w:hAnsi="Times New Roman"/>
          <w:b/>
          <w:sz w:val="22"/>
          <w:szCs w:val="22"/>
        </w:rPr>
        <w:t>купли-продажи недвижимого имущества лот №2</w:t>
      </w:r>
    </w:p>
    <w:p w:rsidR="00D81D8F" w:rsidRPr="007C28C9" w:rsidRDefault="00D81D8F" w:rsidP="00D81D8F">
      <w:pPr>
        <w:pStyle w:val="ConsNonformat"/>
        <w:widowControl/>
        <w:jc w:val="center"/>
        <w:rPr>
          <w:rFonts w:ascii="Times New Roman" w:hAnsi="Times New Roman"/>
          <w:i/>
          <w:sz w:val="22"/>
          <w:szCs w:val="22"/>
        </w:rPr>
      </w:pPr>
      <w:r w:rsidRPr="007C28C9">
        <w:rPr>
          <w:rFonts w:ascii="Times New Roman" w:hAnsi="Times New Roman"/>
          <w:b/>
          <w:sz w:val="22"/>
          <w:szCs w:val="22"/>
        </w:rPr>
        <w:t>(проект)</w:t>
      </w:r>
    </w:p>
    <w:p w:rsidR="00D81D8F" w:rsidRPr="007C28C9" w:rsidRDefault="00D81D8F" w:rsidP="00D81D8F">
      <w:pPr>
        <w:pStyle w:val="ConsNonformat"/>
        <w:widowControl/>
        <w:jc w:val="center"/>
        <w:rPr>
          <w:rFonts w:ascii="Times New Roman" w:hAnsi="Times New Roman"/>
          <w:i/>
          <w:sz w:val="22"/>
          <w:szCs w:val="22"/>
        </w:rPr>
      </w:pPr>
    </w:p>
    <w:p w:rsidR="00D81D8F" w:rsidRPr="007C28C9" w:rsidRDefault="00D81D8F" w:rsidP="00D81D8F">
      <w:pPr>
        <w:pStyle w:val="HTML1"/>
        <w:jc w:val="both"/>
        <w:rPr>
          <w:rStyle w:val="1"/>
          <w:rFonts w:ascii="Times New Roman" w:hAnsi="Times New Roman" w:cs="Times New Roman"/>
          <w:b w:val="0"/>
          <w:sz w:val="22"/>
          <w:szCs w:val="22"/>
        </w:rPr>
      </w:pPr>
      <w:r w:rsidRPr="007C28C9">
        <w:rPr>
          <w:rFonts w:ascii="Times New Roman" w:hAnsi="Times New Roman" w:cs="Times New Roman"/>
          <w:color w:val="000000"/>
          <w:sz w:val="22"/>
          <w:szCs w:val="22"/>
        </w:rPr>
        <w:t xml:space="preserve">г. Сыктывкар                                                                          «____» __________  </w:t>
      </w:r>
      <w:proofErr w:type="gramStart"/>
      <w:r w:rsidRPr="007C28C9">
        <w:rPr>
          <w:rFonts w:ascii="Times New Roman" w:hAnsi="Times New Roman" w:cs="Times New Roman"/>
          <w:color w:val="000000"/>
          <w:sz w:val="22"/>
          <w:szCs w:val="22"/>
        </w:rPr>
        <w:t>г</w:t>
      </w:r>
      <w:proofErr w:type="gramEnd"/>
      <w:r w:rsidRPr="007C28C9">
        <w:rPr>
          <w:rFonts w:ascii="Times New Roman" w:hAnsi="Times New Roman" w:cs="Times New Roman"/>
          <w:color w:val="000000"/>
          <w:sz w:val="22"/>
          <w:szCs w:val="22"/>
        </w:rPr>
        <w:t xml:space="preserve">.   </w:t>
      </w:r>
      <w:r w:rsidRPr="007C28C9">
        <w:rPr>
          <w:rFonts w:ascii="Times New Roman" w:hAnsi="Times New Roman" w:cs="Times New Roman"/>
          <w:color w:val="000000"/>
          <w:sz w:val="22"/>
          <w:szCs w:val="22"/>
        </w:rPr>
        <w:br/>
      </w:r>
    </w:p>
    <w:p w:rsidR="00D81D8F" w:rsidRPr="007C28C9" w:rsidRDefault="00D81D8F" w:rsidP="00D81D8F">
      <w:pPr>
        <w:pStyle w:val="HTML1"/>
        <w:jc w:val="both"/>
        <w:rPr>
          <w:rFonts w:ascii="Times New Roman" w:hAnsi="Times New Roman"/>
          <w:sz w:val="22"/>
          <w:szCs w:val="22"/>
        </w:rPr>
      </w:pPr>
      <w:r w:rsidRPr="007C28C9">
        <w:rPr>
          <w:rStyle w:val="1"/>
          <w:rFonts w:ascii="Times New Roman" w:hAnsi="Times New Roman" w:cs="Times New Roman"/>
          <w:b w:val="0"/>
          <w:sz w:val="22"/>
          <w:szCs w:val="22"/>
        </w:rPr>
        <w:tab/>
      </w:r>
      <w:r w:rsidRPr="007C28C9">
        <w:rPr>
          <w:rStyle w:val="1"/>
          <w:rFonts w:ascii="Times New Roman" w:hAnsi="Times New Roman" w:cs="Times New Roman"/>
          <w:b w:val="0"/>
          <w:sz w:val="22"/>
          <w:szCs w:val="22"/>
        </w:rPr>
        <w:tab/>
      </w:r>
      <w:r w:rsidRPr="007C28C9">
        <w:rPr>
          <w:rFonts w:ascii="Times New Roman" w:hAnsi="Times New Roman" w:cs="Times New Roman"/>
          <w:b/>
          <w:sz w:val="22"/>
          <w:szCs w:val="22"/>
        </w:rPr>
        <w:t xml:space="preserve">Общество с ограниченной ответственностью «Производственно-торговый комплекс «Орбита» </w:t>
      </w:r>
      <w:r w:rsidRPr="007C28C9">
        <w:rPr>
          <w:rFonts w:ascii="Times New Roman" w:hAnsi="Times New Roman" w:cs="Times New Roman"/>
          <w:sz w:val="22"/>
          <w:szCs w:val="22"/>
        </w:rPr>
        <w:t xml:space="preserve">в лице конкурсного управляющего </w:t>
      </w:r>
      <w:proofErr w:type="spellStart"/>
      <w:r w:rsidRPr="007C28C9">
        <w:rPr>
          <w:rFonts w:ascii="Times New Roman" w:hAnsi="Times New Roman" w:cs="Times New Roman"/>
          <w:sz w:val="22"/>
          <w:szCs w:val="22"/>
        </w:rPr>
        <w:t>Андронович</w:t>
      </w:r>
      <w:proofErr w:type="spellEnd"/>
      <w:r w:rsidRPr="007C28C9">
        <w:rPr>
          <w:rFonts w:ascii="Times New Roman" w:hAnsi="Times New Roman" w:cs="Times New Roman"/>
          <w:sz w:val="22"/>
          <w:szCs w:val="22"/>
        </w:rPr>
        <w:t xml:space="preserve"> С.К.., действующей на основании решения Арбитражного суда Республики Коми от 06.09.2013 по делу № А29-3055/2013, </w:t>
      </w:r>
      <w:r w:rsidRPr="007C28C9">
        <w:rPr>
          <w:rStyle w:val="1"/>
          <w:rFonts w:ascii="Times New Roman" w:hAnsi="Times New Roman" w:cs="Times New Roman"/>
          <w:b w:val="0"/>
          <w:sz w:val="22"/>
          <w:szCs w:val="22"/>
        </w:rPr>
        <w:t xml:space="preserve"> именуемое в дальнейшем «Продавец», с одной стороны,</w:t>
      </w:r>
      <w:r w:rsidRPr="007C28C9">
        <w:rPr>
          <w:rFonts w:ascii="Times New Roman" w:hAnsi="Times New Roman" w:cs="Times New Roman"/>
          <w:color w:val="000000"/>
          <w:sz w:val="22"/>
          <w:szCs w:val="22"/>
        </w:rPr>
        <w:t xml:space="preserve"> и </w:t>
      </w:r>
    </w:p>
    <w:p w:rsidR="00D81D8F" w:rsidRPr="007C28C9" w:rsidRDefault="00D81D8F" w:rsidP="00D81D8F">
      <w:pPr>
        <w:pStyle w:val="ConsNonformat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7C28C9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</w:p>
    <w:p w:rsidR="00D81D8F" w:rsidRPr="007C28C9" w:rsidRDefault="00D81D8F" w:rsidP="00D81D8F">
      <w:pPr>
        <w:pStyle w:val="ConsNonformat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7C28C9">
        <w:rPr>
          <w:rFonts w:ascii="Times New Roman" w:hAnsi="Times New Roman"/>
          <w:sz w:val="22"/>
          <w:szCs w:val="22"/>
        </w:rPr>
        <w:t xml:space="preserve">________________________________________________________________________ именуемое далее «Покупатель», в лице _________________________________________, </w:t>
      </w:r>
    </w:p>
    <w:p w:rsidR="00D81D8F" w:rsidRPr="007C28C9" w:rsidRDefault="00D81D8F" w:rsidP="00D81D8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7C28C9">
        <w:rPr>
          <w:rFonts w:ascii="Times New Roman" w:hAnsi="Times New Roman"/>
          <w:sz w:val="22"/>
          <w:szCs w:val="22"/>
        </w:rPr>
        <w:t>с другой стороны, заключили настоящий договор о нижеследующем:</w:t>
      </w:r>
    </w:p>
    <w:p w:rsidR="00D81D8F" w:rsidRPr="007C28C9" w:rsidRDefault="00D81D8F" w:rsidP="00D81D8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</w:p>
    <w:p w:rsidR="00D81D8F" w:rsidRPr="007C28C9" w:rsidRDefault="00D81D8F" w:rsidP="00D81D8F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sz w:val="22"/>
          <w:szCs w:val="22"/>
        </w:rPr>
      </w:pPr>
      <w:r w:rsidRPr="007C28C9">
        <w:rPr>
          <w:rFonts w:ascii="Times New Roman" w:hAnsi="Times New Roman"/>
          <w:b/>
          <w:sz w:val="22"/>
          <w:szCs w:val="22"/>
        </w:rPr>
        <w:t>Предмет договора</w:t>
      </w:r>
    </w:p>
    <w:p w:rsidR="00D81D8F" w:rsidRPr="007C28C9" w:rsidRDefault="00D81D8F" w:rsidP="00D81D8F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7C28C9">
        <w:rPr>
          <w:rFonts w:ascii="Times New Roman" w:hAnsi="Times New Roman"/>
          <w:sz w:val="22"/>
          <w:szCs w:val="22"/>
        </w:rPr>
        <w:t>1.1. В соответствии с Протоколом итогов торгов по продаже имуществ  ООО «ПТК «Орбита» от 30.06.2016г. и условиями настоящего договора  Продавец продает, а Покупатель приобретает в собственность имущество, указанное в п. 1.2. настоящего договора и оплачивает его в порядке и на условиях, предусмотренных разделом  2 настоящего договора.</w:t>
      </w:r>
    </w:p>
    <w:p w:rsidR="00D81D8F" w:rsidRPr="007C28C9" w:rsidRDefault="00D81D8F" w:rsidP="00D81D8F">
      <w:pPr>
        <w:pStyle w:val="ConsNormal"/>
        <w:widowControl/>
        <w:ind w:firstLine="540"/>
        <w:jc w:val="both"/>
        <w:rPr>
          <w:rFonts w:ascii="Times New Roman" w:hAnsi="Times New Roman"/>
          <w:b/>
          <w:sz w:val="22"/>
          <w:szCs w:val="22"/>
        </w:rPr>
      </w:pPr>
      <w:r w:rsidRPr="007C28C9">
        <w:rPr>
          <w:rFonts w:ascii="Times New Roman" w:hAnsi="Times New Roman"/>
          <w:sz w:val="22"/>
          <w:szCs w:val="22"/>
        </w:rPr>
        <w:t>1.2. Имущество, продаваемое по настоящему договору</w:t>
      </w:r>
      <w:r w:rsidRPr="007C28C9">
        <w:rPr>
          <w:rFonts w:ascii="Times New Roman" w:hAnsi="Times New Roman"/>
          <w:b/>
          <w:sz w:val="22"/>
          <w:szCs w:val="22"/>
        </w:rPr>
        <w:t>:</w:t>
      </w:r>
    </w:p>
    <w:p w:rsidR="00D81D8F" w:rsidRPr="007C28C9" w:rsidRDefault="00D81D8F" w:rsidP="00D81D8F">
      <w:pPr>
        <w:pStyle w:val="a3"/>
        <w:rPr>
          <w:sz w:val="22"/>
          <w:szCs w:val="22"/>
        </w:rPr>
      </w:pPr>
      <w:r w:rsidRPr="007C28C9">
        <w:rPr>
          <w:b/>
          <w:sz w:val="22"/>
          <w:szCs w:val="22"/>
        </w:rPr>
        <w:t xml:space="preserve"> </w:t>
      </w:r>
      <w:r w:rsidRPr="007C28C9">
        <w:rPr>
          <w:b/>
          <w:sz w:val="22"/>
          <w:szCs w:val="22"/>
        </w:rPr>
        <w:tab/>
      </w:r>
      <w:r w:rsidRPr="007C28C9">
        <w:rPr>
          <w:color w:val="000000"/>
          <w:sz w:val="22"/>
          <w:szCs w:val="22"/>
        </w:rPr>
        <w:t>Нежилое здание - незавершенное строительством здание корпуса заготовительных цехов (литер Б</w:t>
      </w:r>
      <w:proofErr w:type="gramStart"/>
      <w:r w:rsidRPr="007C28C9">
        <w:rPr>
          <w:color w:val="000000"/>
          <w:sz w:val="22"/>
          <w:szCs w:val="22"/>
        </w:rPr>
        <w:t>1</w:t>
      </w:r>
      <w:proofErr w:type="gramEnd"/>
      <w:r w:rsidRPr="007C28C9">
        <w:rPr>
          <w:color w:val="000000"/>
          <w:sz w:val="22"/>
          <w:szCs w:val="22"/>
        </w:rPr>
        <w:t xml:space="preserve">, Б2, БЗ, Б4) - г. Сыктывкар, Октябрьский проспект, 131/4; Земельный участок для обслуживания незавершенного строительством здания корпуса заготовительных цехов (литер Б1, </w:t>
      </w:r>
      <w:r w:rsidRPr="007C28C9">
        <w:rPr>
          <w:i/>
          <w:iCs/>
          <w:color w:val="000000"/>
          <w:sz w:val="22"/>
          <w:szCs w:val="22"/>
        </w:rPr>
        <w:t xml:space="preserve">52, </w:t>
      </w:r>
      <w:r w:rsidRPr="007C28C9">
        <w:rPr>
          <w:color w:val="000000"/>
          <w:sz w:val="22"/>
          <w:szCs w:val="22"/>
        </w:rPr>
        <w:t>БЗ, Б4) - г. Сыктывкар, Октябрьский проспект, 131/4; Оборудование автономной котельной, установленное в незавершенном строительством здании корпуса заготовительных цехов - г. Сыктывкар, Октябрьский проспект, 131/4</w:t>
      </w:r>
    </w:p>
    <w:p w:rsidR="00D81D8F" w:rsidRPr="007C28C9" w:rsidRDefault="00D81D8F" w:rsidP="00D81D8F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7C28C9">
        <w:rPr>
          <w:rFonts w:ascii="Times New Roman" w:hAnsi="Times New Roman"/>
          <w:sz w:val="22"/>
          <w:szCs w:val="22"/>
        </w:rPr>
        <w:t xml:space="preserve">1.3. Указанное в п. 1.2. имущество принадлежит </w:t>
      </w:r>
      <w:r w:rsidR="00714F42">
        <w:rPr>
          <w:rFonts w:ascii="Times New Roman" w:hAnsi="Times New Roman"/>
          <w:sz w:val="22"/>
          <w:szCs w:val="22"/>
        </w:rPr>
        <w:t>Продавцу на праве собственности.</w:t>
      </w:r>
    </w:p>
    <w:p w:rsidR="007C28C9" w:rsidRPr="007C28C9" w:rsidRDefault="007C28C9" w:rsidP="007C28C9">
      <w:pPr>
        <w:pStyle w:val="ConsNormal"/>
        <w:widowControl/>
        <w:ind w:firstLine="360"/>
        <w:jc w:val="both"/>
        <w:rPr>
          <w:rFonts w:ascii="Times New Roman" w:hAnsi="Times New Roman"/>
          <w:sz w:val="22"/>
          <w:szCs w:val="22"/>
        </w:rPr>
      </w:pPr>
      <w:r w:rsidRPr="007C28C9">
        <w:rPr>
          <w:rFonts w:ascii="Times New Roman" w:hAnsi="Times New Roman"/>
          <w:sz w:val="22"/>
          <w:szCs w:val="22"/>
        </w:rPr>
        <w:t>1.4. Имущество, указанное в  п.1.2. является предметом залога</w:t>
      </w:r>
      <w:r w:rsidRPr="007C28C9">
        <w:rPr>
          <w:sz w:val="22"/>
          <w:szCs w:val="22"/>
        </w:rPr>
        <w:t xml:space="preserve"> по </w:t>
      </w:r>
      <w:r w:rsidRPr="007C28C9">
        <w:rPr>
          <w:rFonts w:ascii="Times New Roman" w:hAnsi="Times New Roman"/>
          <w:sz w:val="22"/>
          <w:szCs w:val="22"/>
        </w:rPr>
        <w:t>обязательствам перед Борисовым В.</w:t>
      </w:r>
      <w:proofErr w:type="gramStart"/>
      <w:r w:rsidRPr="007C28C9">
        <w:rPr>
          <w:rFonts w:ascii="Times New Roman" w:hAnsi="Times New Roman"/>
          <w:sz w:val="22"/>
          <w:szCs w:val="22"/>
        </w:rPr>
        <w:t>В.</w:t>
      </w:r>
      <w:proofErr w:type="gramEnd"/>
      <w:r w:rsidRPr="007C28C9">
        <w:rPr>
          <w:rFonts w:ascii="Times New Roman" w:hAnsi="Times New Roman"/>
          <w:sz w:val="22"/>
          <w:szCs w:val="22"/>
        </w:rPr>
        <w:t xml:space="preserve"> о чем покупателю известно на момент заключения настоящего договора.</w:t>
      </w:r>
    </w:p>
    <w:p w:rsidR="00D81D8F" w:rsidRPr="007C28C9" w:rsidRDefault="00D81D8F" w:rsidP="007C28C9">
      <w:pPr>
        <w:pStyle w:val="ConsNormal"/>
        <w:widowControl/>
        <w:ind w:firstLine="540"/>
        <w:jc w:val="both"/>
        <w:rPr>
          <w:rFonts w:ascii="Times New Roman" w:hAnsi="Times New Roman"/>
          <w:b/>
          <w:sz w:val="22"/>
          <w:szCs w:val="22"/>
        </w:rPr>
      </w:pPr>
    </w:p>
    <w:p w:rsidR="00D81D8F" w:rsidRPr="007C28C9" w:rsidRDefault="00D81D8F" w:rsidP="00D81D8F">
      <w:pPr>
        <w:pStyle w:val="ConsNormal"/>
        <w:widowControl/>
        <w:ind w:firstLine="540"/>
        <w:jc w:val="center"/>
        <w:rPr>
          <w:rFonts w:ascii="Times New Roman" w:hAnsi="Times New Roman"/>
          <w:sz w:val="22"/>
          <w:szCs w:val="22"/>
        </w:rPr>
      </w:pPr>
      <w:r w:rsidRPr="007C28C9">
        <w:rPr>
          <w:rFonts w:ascii="Times New Roman" w:hAnsi="Times New Roman"/>
          <w:b/>
          <w:sz w:val="22"/>
          <w:szCs w:val="22"/>
        </w:rPr>
        <w:t>2.</w:t>
      </w:r>
      <w:r w:rsidRPr="007C28C9">
        <w:rPr>
          <w:rFonts w:ascii="Times New Roman" w:hAnsi="Times New Roman"/>
          <w:sz w:val="22"/>
          <w:szCs w:val="22"/>
        </w:rPr>
        <w:t xml:space="preserve"> </w:t>
      </w:r>
      <w:r w:rsidRPr="007C28C9">
        <w:rPr>
          <w:rFonts w:ascii="Times New Roman" w:hAnsi="Times New Roman"/>
          <w:b/>
          <w:sz w:val="22"/>
          <w:szCs w:val="22"/>
        </w:rPr>
        <w:t>Цена договора</w:t>
      </w:r>
    </w:p>
    <w:p w:rsidR="00D81D8F" w:rsidRPr="007C28C9" w:rsidRDefault="00D81D8F" w:rsidP="00D81D8F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7C28C9">
        <w:rPr>
          <w:rFonts w:ascii="Times New Roman" w:hAnsi="Times New Roman"/>
          <w:sz w:val="22"/>
          <w:szCs w:val="22"/>
        </w:rPr>
        <w:t>2.1. Цена Имущества, передаваемого по настоящему договору, определена в соответствии с Протоколом по проведению торгов по продаже имуществ</w:t>
      </w:r>
      <w:proofErr w:type="gramStart"/>
      <w:r w:rsidRPr="007C28C9">
        <w:rPr>
          <w:rFonts w:ascii="Times New Roman" w:hAnsi="Times New Roman"/>
          <w:sz w:val="22"/>
          <w:szCs w:val="22"/>
        </w:rPr>
        <w:t>а ООО</w:t>
      </w:r>
      <w:proofErr w:type="gramEnd"/>
      <w:r w:rsidRPr="007C28C9">
        <w:rPr>
          <w:rFonts w:ascii="Times New Roman" w:hAnsi="Times New Roman"/>
          <w:sz w:val="22"/>
          <w:szCs w:val="22"/>
        </w:rPr>
        <w:t xml:space="preserve"> «ПТК «Орбита» от  30.06.2016. и составляет: ______________________________________ руб. </w:t>
      </w:r>
    </w:p>
    <w:p w:rsidR="00D81D8F" w:rsidRPr="007C28C9" w:rsidRDefault="00D81D8F" w:rsidP="00D81D8F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7C28C9">
        <w:rPr>
          <w:rFonts w:ascii="Times New Roman" w:hAnsi="Times New Roman"/>
          <w:sz w:val="22"/>
          <w:szCs w:val="22"/>
        </w:rPr>
        <w:t>2.2. В счет оплаты стоимости имущества включается внесенный Покупателем задаток в размере ____________________________________________________________________ руб.</w:t>
      </w:r>
    </w:p>
    <w:p w:rsidR="00D81D8F" w:rsidRPr="007C28C9" w:rsidRDefault="00D81D8F" w:rsidP="00D81D8F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7C28C9">
        <w:rPr>
          <w:rFonts w:ascii="Times New Roman" w:hAnsi="Times New Roman"/>
          <w:sz w:val="22"/>
          <w:szCs w:val="22"/>
        </w:rPr>
        <w:t xml:space="preserve">2.3. Денежные средства в размере _____________________________________ руб. перечисляются Покупателем на расчетный счет Продавца в течение 30 (тридцати) дней с момента подписания настоящего договора. </w:t>
      </w:r>
    </w:p>
    <w:p w:rsidR="00D81D8F" w:rsidRPr="007C28C9" w:rsidRDefault="00D81D8F" w:rsidP="00D81D8F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7C28C9">
        <w:rPr>
          <w:rFonts w:ascii="Times New Roman" w:hAnsi="Times New Roman"/>
          <w:sz w:val="22"/>
          <w:szCs w:val="22"/>
        </w:rPr>
        <w:t>2.4. Оплата Имущества осуществляется Покупателем путем перечисления денежных средств на расчетный счет Продавца, указанный в настоящем договоре.</w:t>
      </w:r>
    </w:p>
    <w:p w:rsidR="00D81D8F" w:rsidRPr="007C28C9" w:rsidRDefault="00D81D8F" w:rsidP="00D81D8F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7C28C9">
        <w:rPr>
          <w:rFonts w:ascii="Times New Roman" w:hAnsi="Times New Roman"/>
          <w:sz w:val="22"/>
          <w:szCs w:val="22"/>
        </w:rPr>
        <w:t>2.5. Расходы, связанные с технической инвентаризацией, осуществлением государственной регистрации перехода права собственности, государственной регистрации права собственности Покупателя возлагаются на Покупателя.</w:t>
      </w:r>
    </w:p>
    <w:p w:rsidR="00D81D8F" w:rsidRPr="007C28C9" w:rsidRDefault="00D81D8F" w:rsidP="00D81D8F">
      <w:pPr>
        <w:pStyle w:val="ConsNormal"/>
        <w:widowControl/>
        <w:ind w:firstLine="540"/>
        <w:jc w:val="center"/>
        <w:rPr>
          <w:rFonts w:ascii="Times New Roman" w:hAnsi="Times New Roman"/>
          <w:sz w:val="22"/>
          <w:szCs w:val="22"/>
        </w:rPr>
      </w:pPr>
    </w:p>
    <w:p w:rsidR="00D81D8F" w:rsidRPr="007C28C9" w:rsidRDefault="00D81D8F" w:rsidP="00D81D8F">
      <w:pPr>
        <w:pStyle w:val="ConsNormal"/>
        <w:widowControl/>
        <w:ind w:firstLine="540"/>
        <w:jc w:val="center"/>
        <w:rPr>
          <w:rFonts w:ascii="Times New Roman" w:hAnsi="Times New Roman"/>
          <w:b/>
          <w:sz w:val="22"/>
          <w:szCs w:val="22"/>
        </w:rPr>
      </w:pPr>
      <w:r w:rsidRPr="007C28C9">
        <w:rPr>
          <w:rFonts w:ascii="Times New Roman" w:hAnsi="Times New Roman"/>
          <w:b/>
          <w:sz w:val="22"/>
          <w:szCs w:val="22"/>
        </w:rPr>
        <w:t>3. Срок действия договора</w:t>
      </w:r>
    </w:p>
    <w:p w:rsidR="00D81D8F" w:rsidRPr="007C28C9" w:rsidRDefault="00D81D8F" w:rsidP="00D81D8F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7C28C9">
        <w:rPr>
          <w:rFonts w:ascii="Times New Roman" w:hAnsi="Times New Roman"/>
          <w:sz w:val="22"/>
          <w:szCs w:val="22"/>
        </w:rPr>
        <w:t xml:space="preserve">3.1. Настоящий Договор считается заключенным с момента подписания его сторонами и действует до полного исполнения сторонами своих обязательств. </w:t>
      </w:r>
    </w:p>
    <w:p w:rsidR="00D81D8F" w:rsidRPr="007C28C9" w:rsidRDefault="00D81D8F" w:rsidP="00D81D8F">
      <w:pPr>
        <w:pStyle w:val="ConsNonformat"/>
        <w:widowControl/>
        <w:rPr>
          <w:rFonts w:ascii="Times New Roman" w:hAnsi="Times New Roman"/>
          <w:sz w:val="22"/>
          <w:szCs w:val="22"/>
        </w:rPr>
      </w:pPr>
    </w:p>
    <w:p w:rsidR="00D81D8F" w:rsidRPr="007C28C9" w:rsidRDefault="00D81D8F" w:rsidP="00D81D8F">
      <w:pPr>
        <w:pStyle w:val="ConsNormal"/>
        <w:widowControl/>
        <w:ind w:firstLine="540"/>
        <w:jc w:val="center"/>
        <w:rPr>
          <w:rFonts w:ascii="Times New Roman" w:hAnsi="Times New Roman"/>
          <w:sz w:val="22"/>
          <w:szCs w:val="22"/>
        </w:rPr>
      </w:pPr>
      <w:r w:rsidRPr="007C28C9">
        <w:rPr>
          <w:rFonts w:ascii="Times New Roman" w:hAnsi="Times New Roman"/>
          <w:b/>
          <w:sz w:val="22"/>
          <w:szCs w:val="22"/>
        </w:rPr>
        <w:t>4. Передача имущества</w:t>
      </w:r>
    </w:p>
    <w:p w:rsidR="00D81D8F" w:rsidRPr="007C28C9" w:rsidRDefault="00D81D8F" w:rsidP="00D81D8F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7C28C9">
        <w:rPr>
          <w:rFonts w:ascii="Times New Roman" w:hAnsi="Times New Roman"/>
          <w:sz w:val="22"/>
          <w:szCs w:val="22"/>
        </w:rPr>
        <w:t xml:space="preserve">4.1. Передача имущества Продавцом и принятие ее Покупателем осуществляется по подписываемому Сторонами Акту приема - передачи в пятидневный срок с момента полной оплаты имущества Покупателем. </w:t>
      </w:r>
    </w:p>
    <w:p w:rsidR="00D81D8F" w:rsidRPr="007C28C9" w:rsidRDefault="00D81D8F" w:rsidP="00D81D8F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7C28C9">
        <w:rPr>
          <w:rFonts w:ascii="Times New Roman" w:hAnsi="Times New Roman"/>
          <w:sz w:val="22"/>
          <w:szCs w:val="22"/>
        </w:rPr>
        <w:t>4.2. Обязательства Продавца передать Имущество Покупателю считается исполненным после подписания Сторонами акта приема – передачи.</w:t>
      </w:r>
    </w:p>
    <w:p w:rsidR="00D81D8F" w:rsidRPr="007C28C9" w:rsidRDefault="00D81D8F" w:rsidP="00D81D8F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7C28C9">
        <w:rPr>
          <w:rFonts w:ascii="Times New Roman" w:hAnsi="Times New Roman"/>
          <w:sz w:val="22"/>
          <w:szCs w:val="22"/>
        </w:rPr>
        <w:t xml:space="preserve">4.3. Продавец обязуется передать имущество в надлежащем состоянии, свободным от принадлежащих Продавцу или третьим лицам вещей и оборудования. </w:t>
      </w:r>
    </w:p>
    <w:p w:rsidR="00D81D8F" w:rsidRPr="007C28C9" w:rsidRDefault="00D81D8F" w:rsidP="00D81D8F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7C28C9">
        <w:rPr>
          <w:rFonts w:ascii="Times New Roman" w:hAnsi="Times New Roman"/>
          <w:sz w:val="22"/>
          <w:szCs w:val="22"/>
        </w:rPr>
        <w:t>4.4. Риск случайной гибели или порчи Имущества, а так же расходы по его содержанию, эксплуатации и ремонту с момента подписания сторонами передаточного акта возлагается на Покупателя.</w:t>
      </w:r>
    </w:p>
    <w:p w:rsidR="00D81D8F" w:rsidRPr="007C28C9" w:rsidRDefault="00D81D8F" w:rsidP="00D81D8F">
      <w:pPr>
        <w:pStyle w:val="ConsNormal"/>
        <w:widowControl/>
        <w:ind w:firstLine="540"/>
        <w:jc w:val="center"/>
        <w:rPr>
          <w:rFonts w:ascii="Times New Roman" w:hAnsi="Times New Roman"/>
          <w:sz w:val="22"/>
          <w:szCs w:val="22"/>
        </w:rPr>
      </w:pPr>
    </w:p>
    <w:p w:rsidR="00D81D8F" w:rsidRPr="007C28C9" w:rsidRDefault="00D81D8F" w:rsidP="00D81D8F">
      <w:pPr>
        <w:pStyle w:val="ConsNormal"/>
        <w:widowControl/>
        <w:ind w:firstLine="540"/>
        <w:jc w:val="center"/>
        <w:rPr>
          <w:rFonts w:ascii="Times New Roman" w:hAnsi="Times New Roman"/>
          <w:sz w:val="22"/>
          <w:szCs w:val="22"/>
        </w:rPr>
      </w:pPr>
      <w:r w:rsidRPr="007C28C9">
        <w:rPr>
          <w:rFonts w:ascii="Times New Roman" w:hAnsi="Times New Roman"/>
          <w:b/>
          <w:sz w:val="22"/>
          <w:szCs w:val="22"/>
        </w:rPr>
        <w:lastRenderedPageBreak/>
        <w:t xml:space="preserve">5. Возникновение права собственности </w:t>
      </w:r>
    </w:p>
    <w:p w:rsidR="00D81D8F" w:rsidRPr="007C28C9" w:rsidRDefault="00D81D8F" w:rsidP="00D81D8F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7C28C9">
        <w:rPr>
          <w:rFonts w:ascii="Times New Roman" w:hAnsi="Times New Roman"/>
          <w:sz w:val="22"/>
          <w:szCs w:val="22"/>
        </w:rPr>
        <w:t>5.1. Право собственности Покупателя на Имущество подлежит государственной регистрации в государственном органе по регистрации прав на недвижимое имущество и сделок с ним, находящееся по месту расположения Имущества.</w:t>
      </w:r>
    </w:p>
    <w:p w:rsidR="00D81D8F" w:rsidRPr="007C28C9" w:rsidRDefault="00D81D8F" w:rsidP="00D81D8F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D81D8F" w:rsidRPr="007C28C9" w:rsidRDefault="00D81D8F" w:rsidP="00D81D8F">
      <w:pPr>
        <w:pStyle w:val="ConsNormal"/>
        <w:widowControl/>
        <w:ind w:firstLine="540"/>
        <w:jc w:val="center"/>
        <w:rPr>
          <w:rFonts w:ascii="Times New Roman" w:hAnsi="Times New Roman"/>
          <w:sz w:val="22"/>
          <w:szCs w:val="22"/>
        </w:rPr>
      </w:pPr>
      <w:r w:rsidRPr="007C28C9">
        <w:rPr>
          <w:rFonts w:ascii="Times New Roman" w:hAnsi="Times New Roman"/>
          <w:b/>
          <w:sz w:val="22"/>
          <w:szCs w:val="22"/>
        </w:rPr>
        <w:t>6. Права и обязанности сторон</w:t>
      </w:r>
    </w:p>
    <w:p w:rsidR="00D81D8F" w:rsidRPr="007C28C9" w:rsidRDefault="00D81D8F" w:rsidP="00D81D8F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7C28C9">
        <w:rPr>
          <w:rFonts w:ascii="Times New Roman" w:hAnsi="Times New Roman"/>
          <w:sz w:val="22"/>
          <w:szCs w:val="22"/>
        </w:rPr>
        <w:t>6.1. Продавец обязан:</w:t>
      </w:r>
    </w:p>
    <w:p w:rsidR="00D81D8F" w:rsidRPr="007C28C9" w:rsidRDefault="00D81D8F" w:rsidP="00D81D8F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7C28C9">
        <w:rPr>
          <w:rFonts w:ascii="Times New Roman" w:hAnsi="Times New Roman"/>
          <w:sz w:val="22"/>
          <w:szCs w:val="22"/>
        </w:rPr>
        <w:t xml:space="preserve">6.1.1. Передать Покупателю Имущество по акту приема – передачи в срок, предусмотренный настоящим договором, без каких-либо изъятий с приложением всех документов. </w:t>
      </w:r>
    </w:p>
    <w:p w:rsidR="00D81D8F" w:rsidRPr="007C28C9" w:rsidRDefault="00D81D8F" w:rsidP="00D81D8F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7C28C9">
        <w:rPr>
          <w:rFonts w:ascii="Times New Roman" w:hAnsi="Times New Roman"/>
          <w:sz w:val="22"/>
          <w:szCs w:val="22"/>
        </w:rPr>
        <w:t>6.1.2. Предпринимать согласованные с Покупателем действия по государственной регистрации перехода права собственности на Имущество.</w:t>
      </w:r>
    </w:p>
    <w:p w:rsidR="00D81D8F" w:rsidRPr="007C28C9" w:rsidRDefault="00D81D8F" w:rsidP="00D81D8F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7C28C9">
        <w:rPr>
          <w:rFonts w:ascii="Times New Roman" w:hAnsi="Times New Roman"/>
          <w:sz w:val="22"/>
          <w:szCs w:val="22"/>
        </w:rPr>
        <w:t>6.2. Покупатель обязан:</w:t>
      </w:r>
    </w:p>
    <w:p w:rsidR="00D81D8F" w:rsidRPr="007C28C9" w:rsidRDefault="00D81D8F" w:rsidP="00D81D8F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7C28C9">
        <w:rPr>
          <w:rFonts w:ascii="Times New Roman" w:hAnsi="Times New Roman"/>
          <w:sz w:val="22"/>
          <w:szCs w:val="22"/>
        </w:rPr>
        <w:t>6.2.1. Нести все расходы, связанные с исполнением настоящего договора.</w:t>
      </w:r>
    </w:p>
    <w:p w:rsidR="00D81D8F" w:rsidRPr="007C28C9" w:rsidRDefault="00D81D8F" w:rsidP="00D81D8F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7C28C9">
        <w:rPr>
          <w:rFonts w:ascii="Times New Roman" w:hAnsi="Times New Roman"/>
          <w:sz w:val="22"/>
          <w:szCs w:val="22"/>
        </w:rPr>
        <w:t>6.2.2. Принять Имущество на условиях и в сроки, предусмотренных настоящим договором.</w:t>
      </w:r>
    </w:p>
    <w:p w:rsidR="00D81D8F" w:rsidRPr="007C28C9" w:rsidRDefault="00D81D8F" w:rsidP="00D81D8F">
      <w:pPr>
        <w:pStyle w:val="ConsNormal"/>
        <w:widowControl/>
        <w:ind w:firstLine="540"/>
        <w:jc w:val="both"/>
        <w:rPr>
          <w:rFonts w:ascii="Times New Roman" w:hAnsi="Times New Roman"/>
          <w:b/>
          <w:sz w:val="22"/>
          <w:szCs w:val="22"/>
        </w:rPr>
      </w:pPr>
      <w:r w:rsidRPr="007C28C9">
        <w:rPr>
          <w:rFonts w:ascii="Times New Roman" w:hAnsi="Times New Roman"/>
          <w:sz w:val="22"/>
          <w:szCs w:val="22"/>
        </w:rPr>
        <w:t>6.2.3. Предпринимать согласованные с Продавцом действия по государственной регистрации перехода права собственности на Имущество.</w:t>
      </w:r>
    </w:p>
    <w:p w:rsidR="00D81D8F" w:rsidRPr="007C28C9" w:rsidRDefault="00D81D8F" w:rsidP="00D81D8F">
      <w:pPr>
        <w:pStyle w:val="ConsNormal"/>
        <w:widowControl/>
        <w:ind w:firstLine="540"/>
        <w:jc w:val="center"/>
        <w:rPr>
          <w:rFonts w:ascii="Times New Roman" w:hAnsi="Times New Roman"/>
          <w:b/>
          <w:sz w:val="22"/>
          <w:szCs w:val="22"/>
        </w:rPr>
      </w:pPr>
    </w:p>
    <w:p w:rsidR="00D81D8F" w:rsidRPr="007C28C9" w:rsidRDefault="00D81D8F" w:rsidP="00D81D8F">
      <w:pPr>
        <w:pStyle w:val="ConsNormal"/>
        <w:widowControl/>
        <w:ind w:firstLine="540"/>
        <w:jc w:val="center"/>
        <w:rPr>
          <w:rFonts w:ascii="Times New Roman" w:hAnsi="Times New Roman"/>
          <w:b/>
          <w:sz w:val="22"/>
          <w:szCs w:val="22"/>
        </w:rPr>
      </w:pPr>
      <w:r w:rsidRPr="007C28C9">
        <w:rPr>
          <w:rFonts w:ascii="Times New Roman" w:hAnsi="Times New Roman"/>
          <w:b/>
          <w:sz w:val="22"/>
          <w:szCs w:val="22"/>
        </w:rPr>
        <w:t>7. Ответственность</w:t>
      </w:r>
    </w:p>
    <w:p w:rsidR="00D81D8F" w:rsidRPr="007C28C9" w:rsidRDefault="00D81D8F" w:rsidP="00D81D8F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7C28C9">
        <w:rPr>
          <w:rFonts w:ascii="Times New Roman" w:hAnsi="Times New Roman"/>
          <w:sz w:val="22"/>
          <w:szCs w:val="22"/>
        </w:rPr>
        <w:t>7.1. За неисполнение или ненадлежащее исполнение настоящего Договора, его одностороннее изменение или расторжение в одностороннем порядке, виновная сторона возмещает другой стороне убытки в размере причиненного другой стороне договора ущерба.</w:t>
      </w:r>
    </w:p>
    <w:p w:rsidR="00D81D8F" w:rsidRPr="007C28C9" w:rsidRDefault="00D81D8F" w:rsidP="00D81D8F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7C28C9">
        <w:rPr>
          <w:rFonts w:ascii="Times New Roman" w:hAnsi="Times New Roman"/>
          <w:sz w:val="22"/>
          <w:szCs w:val="22"/>
        </w:rPr>
        <w:t>При расторжении договора в одностороннем порядке или по соглашению сторон Покупатель в срок не позднее пяти дней обязан возвратить полученное от Продавца по настоящему договору имущество.</w:t>
      </w:r>
    </w:p>
    <w:p w:rsidR="00D81D8F" w:rsidRPr="007C28C9" w:rsidRDefault="00D81D8F" w:rsidP="00D81D8F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7C28C9">
        <w:rPr>
          <w:rFonts w:ascii="Times New Roman" w:hAnsi="Times New Roman"/>
          <w:sz w:val="22"/>
          <w:szCs w:val="22"/>
        </w:rPr>
        <w:t>В случае расторжения договора в одностороннем порядке или по соглашению сторон Продавец в срок не позднее пяти дней обязан возвратить полученные от Покупателя денежные средства в счет оплаты имущества.</w:t>
      </w:r>
    </w:p>
    <w:p w:rsidR="00D81D8F" w:rsidRPr="007C28C9" w:rsidRDefault="00D81D8F" w:rsidP="00D81D8F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7C28C9">
        <w:rPr>
          <w:rFonts w:ascii="Times New Roman" w:hAnsi="Times New Roman"/>
          <w:sz w:val="22"/>
          <w:szCs w:val="22"/>
        </w:rPr>
        <w:t>7.2. Во всем, что не предусмотрено настоящим Договором, стороны руководствуются действующим законодательством РФ.</w:t>
      </w:r>
    </w:p>
    <w:p w:rsidR="00D81D8F" w:rsidRPr="007C28C9" w:rsidRDefault="00D81D8F" w:rsidP="00D81D8F">
      <w:pPr>
        <w:pStyle w:val="ConsNormal"/>
        <w:widowControl/>
        <w:ind w:firstLine="540"/>
        <w:jc w:val="both"/>
        <w:rPr>
          <w:rFonts w:ascii="Times New Roman" w:hAnsi="Times New Roman"/>
          <w:b/>
          <w:sz w:val="22"/>
          <w:szCs w:val="22"/>
        </w:rPr>
      </w:pPr>
      <w:r w:rsidRPr="007C28C9">
        <w:rPr>
          <w:rFonts w:ascii="Times New Roman" w:hAnsi="Times New Roman"/>
          <w:sz w:val="22"/>
          <w:szCs w:val="22"/>
        </w:rPr>
        <w:t>7.3. Споры, связанные с неисполнением или ненадлежащим исполнением настоящего Договора, подлежат рассмотрению в арбитражном суде в порядке, предусмотренном действующим законодательством РФ.</w:t>
      </w:r>
    </w:p>
    <w:p w:rsidR="00D81D8F" w:rsidRPr="007C28C9" w:rsidRDefault="00D81D8F" w:rsidP="00D81D8F">
      <w:pPr>
        <w:pStyle w:val="ConsNonformat"/>
        <w:widowControl/>
        <w:rPr>
          <w:rFonts w:ascii="Times New Roman" w:hAnsi="Times New Roman"/>
          <w:b/>
          <w:sz w:val="22"/>
          <w:szCs w:val="22"/>
        </w:rPr>
      </w:pPr>
    </w:p>
    <w:p w:rsidR="00D81D8F" w:rsidRPr="007C28C9" w:rsidRDefault="00D81D8F" w:rsidP="00D81D8F">
      <w:pPr>
        <w:pStyle w:val="ConsNormal"/>
        <w:widowControl/>
        <w:ind w:firstLine="540"/>
        <w:jc w:val="center"/>
        <w:rPr>
          <w:rFonts w:ascii="Times New Roman" w:hAnsi="Times New Roman"/>
          <w:sz w:val="22"/>
          <w:szCs w:val="22"/>
        </w:rPr>
      </w:pPr>
      <w:r w:rsidRPr="007C28C9">
        <w:rPr>
          <w:rFonts w:ascii="Times New Roman" w:hAnsi="Times New Roman"/>
          <w:b/>
          <w:sz w:val="22"/>
          <w:szCs w:val="22"/>
        </w:rPr>
        <w:t>8. Прочие условия</w:t>
      </w:r>
    </w:p>
    <w:p w:rsidR="00D81D8F" w:rsidRPr="007C28C9" w:rsidRDefault="00D81D8F" w:rsidP="00D81D8F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7C28C9">
        <w:rPr>
          <w:rFonts w:ascii="Times New Roman" w:hAnsi="Times New Roman"/>
          <w:sz w:val="22"/>
          <w:szCs w:val="22"/>
        </w:rPr>
        <w:t>8.1. Изменения условий настоящего Договора, его расторжение и прекращение возможно только при достижении соглашения сторон в письменной форме.</w:t>
      </w:r>
    </w:p>
    <w:p w:rsidR="00D81D8F" w:rsidRPr="007C28C9" w:rsidRDefault="00D81D8F" w:rsidP="00D81D8F">
      <w:pPr>
        <w:pStyle w:val="ConsNormal"/>
        <w:widowControl/>
        <w:ind w:firstLine="540"/>
        <w:jc w:val="both"/>
        <w:rPr>
          <w:sz w:val="22"/>
          <w:szCs w:val="22"/>
        </w:rPr>
      </w:pPr>
      <w:r w:rsidRPr="007C28C9">
        <w:rPr>
          <w:rFonts w:ascii="Times New Roman" w:hAnsi="Times New Roman"/>
          <w:sz w:val="22"/>
          <w:szCs w:val="22"/>
        </w:rPr>
        <w:t>8.2. Все дополнения и изменения к настоящему Договору должны быть составлены письменно и подписаны обеими сторонами.</w:t>
      </w:r>
    </w:p>
    <w:p w:rsidR="00D81D8F" w:rsidRPr="007C28C9" w:rsidRDefault="00D81D8F" w:rsidP="00D81D8F">
      <w:pPr>
        <w:pStyle w:val="21"/>
        <w:spacing w:line="240" w:lineRule="auto"/>
        <w:ind w:left="0" w:firstLine="567"/>
        <w:jc w:val="both"/>
        <w:rPr>
          <w:b/>
          <w:sz w:val="22"/>
          <w:szCs w:val="22"/>
        </w:rPr>
      </w:pPr>
      <w:r w:rsidRPr="007C28C9">
        <w:rPr>
          <w:sz w:val="22"/>
          <w:szCs w:val="22"/>
        </w:rPr>
        <w:t>8.3. .  Настоящий договор составлен в 3 (трех) экземплярах, имеющих равную  юридическую  силу,  по  одному  для  каждой из Сторон и третий экземпляр - для передачи в Управление ФРС по Республике Коми.</w:t>
      </w:r>
    </w:p>
    <w:p w:rsidR="00D81D8F" w:rsidRPr="007C28C9" w:rsidRDefault="00D81D8F" w:rsidP="00D81D8F">
      <w:pPr>
        <w:pStyle w:val="ConsNormal"/>
        <w:widowControl/>
        <w:ind w:firstLine="540"/>
        <w:jc w:val="center"/>
        <w:rPr>
          <w:rFonts w:ascii="Times New Roman" w:hAnsi="Times New Roman"/>
          <w:b/>
          <w:sz w:val="22"/>
          <w:szCs w:val="22"/>
        </w:rPr>
      </w:pPr>
    </w:p>
    <w:p w:rsidR="00D81D8F" w:rsidRPr="007C28C9" w:rsidRDefault="00D81D8F" w:rsidP="00D81D8F">
      <w:pPr>
        <w:pStyle w:val="ConsNormal"/>
        <w:widowControl/>
        <w:ind w:firstLine="540"/>
        <w:jc w:val="center"/>
        <w:rPr>
          <w:rFonts w:ascii="Times New Roman" w:hAnsi="Times New Roman"/>
          <w:b/>
          <w:sz w:val="22"/>
          <w:szCs w:val="22"/>
        </w:rPr>
      </w:pPr>
      <w:r w:rsidRPr="007C28C9">
        <w:rPr>
          <w:rFonts w:ascii="Times New Roman" w:hAnsi="Times New Roman"/>
          <w:b/>
          <w:sz w:val="22"/>
          <w:szCs w:val="22"/>
        </w:rPr>
        <w:t>9. Подписи сторон:</w:t>
      </w:r>
    </w:p>
    <w:tbl>
      <w:tblPr>
        <w:tblW w:w="0" w:type="auto"/>
        <w:tblLayout w:type="fixed"/>
        <w:tblLook w:val="0000"/>
      </w:tblPr>
      <w:tblGrid>
        <w:gridCol w:w="4967"/>
        <w:gridCol w:w="4603"/>
      </w:tblGrid>
      <w:tr w:rsidR="00D81D8F" w:rsidRPr="007C28C9" w:rsidTr="00854046">
        <w:tc>
          <w:tcPr>
            <w:tcW w:w="4967" w:type="dxa"/>
            <w:shd w:val="clear" w:color="auto" w:fill="auto"/>
          </w:tcPr>
          <w:p w:rsidR="00D81D8F" w:rsidRPr="007C28C9" w:rsidRDefault="00D81D8F" w:rsidP="00854046">
            <w:pPr>
              <w:pStyle w:val="HTML1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28C9">
              <w:rPr>
                <w:rFonts w:ascii="Times New Roman" w:hAnsi="Times New Roman" w:cs="Times New Roman"/>
                <w:b/>
                <w:sz w:val="22"/>
                <w:szCs w:val="22"/>
              </w:rPr>
              <w:t>Продавец:</w:t>
            </w:r>
          </w:p>
          <w:p w:rsidR="00D81D8F" w:rsidRPr="007C28C9" w:rsidRDefault="00D81D8F" w:rsidP="00854046">
            <w:pPr>
              <w:pStyle w:val="HTML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28C9">
              <w:rPr>
                <w:rFonts w:ascii="Times New Roman" w:hAnsi="Times New Roman" w:cs="Times New Roman"/>
                <w:b/>
                <w:sz w:val="22"/>
                <w:szCs w:val="22"/>
              </w:rPr>
              <w:t>ООО «ПТК «Орбита»</w:t>
            </w:r>
          </w:p>
          <w:p w:rsidR="00D81D8F" w:rsidRPr="007C28C9" w:rsidRDefault="00D81D8F" w:rsidP="00854046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C28C9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7C28C9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7C28C9">
              <w:rPr>
                <w:rFonts w:ascii="Times New Roman" w:hAnsi="Times New Roman" w:cs="Times New Roman"/>
                <w:sz w:val="22"/>
                <w:szCs w:val="22"/>
              </w:rPr>
              <w:t xml:space="preserve">ыктывкар, Октябрьский </w:t>
            </w:r>
            <w:proofErr w:type="spellStart"/>
            <w:r w:rsidRPr="007C28C9">
              <w:rPr>
                <w:rFonts w:ascii="Times New Roman" w:hAnsi="Times New Roman" w:cs="Times New Roman"/>
                <w:sz w:val="22"/>
                <w:szCs w:val="22"/>
              </w:rPr>
              <w:t>пр-т</w:t>
            </w:r>
            <w:proofErr w:type="spellEnd"/>
            <w:r w:rsidRPr="007C28C9">
              <w:rPr>
                <w:rFonts w:ascii="Times New Roman" w:hAnsi="Times New Roman" w:cs="Times New Roman"/>
                <w:sz w:val="22"/>
                <w:szCs w:val="22"/>
              </w:rPr>
              <w:t>, 131/4, оф.1.</w:t>
            </w:r>
          </w:p>
          <w:p w:rsidR="00D81D8F" w:rsidRPr="007C28C9" w:rsidRDefault="00D81D8F" w:rsidP="00854046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C28C9">
              <w:rPr>
                <w:rFonts w:ascii="Times New Roman" w:hAnsi="Times New Roman" w:cs="Times New Roman"/>
                <w:sz w:val="22"/>
                <w:szCs w:val="22"/>
              </w:rPr>
              <w:t>ИНН 1101129669 ОГРН 1071101000167</w:t>
            </w:r>
          </w:p>
          <w:p w:rsidR="00D81D8F" w:rsidRPr="007C28C9" w:rsidRDefault="00D81D8F" w:rsidP="00854046">
            <w:pPr>
              <w:pStyle w:val="HTML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1D8F" w:rsidRPr="007C28C9" w:rsidRDefault="00D81D8F" w:rsidP="00854046">
            <w:pPr>
              <w:pStyle w:val="HTML1"/>
              <w:rPr>
                <w:rFonts w:ascii="Times New Roman" w:hAnsi="Times New Roman" w:cs="Times New Roman"/>
                <w:sz w:val="22"/>
                <w:szCs w:val="22"/>
              </w:rPr>
            </w:pPr>
            <w:r w:rsidRPr="007C28C9">
              <w:rPr>
                <w:rFonts w:ascii="Times New Roman" w:hAnsi="Times New Roman" w:cs="Times New Roman"/>
                <w:sz w:val="22"/>
                <w:szCs w:val="22"/>
              </w:rPr>
              <w:t>Конкурсный управляющий</w:t>
            </w:r>
          </w:p>
          <w:p w:rsidR="00D81D8F" w:rsidRPr="007C28C9" w:rsidRDefault="00D81D8F" w:rsidP="00854046">
            <w:pPr>
              <w:pStyle w:val="HTML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1D8F" w:rsidRPr="007C28C9" w:rsidRDefault="00D81D8F" w:rsidP="00854046">
            <w:pPr>
              <w:pStyle w:val="HTML1"/>
              <w:rPr>
                <w:rFonts w:ascii="Times New Roman" w:hAnsi="Times New Roman" w:cs="Times New Roman"/>
                <w:sz w:val="22"/>
                <w:szCs w:val="22"/>
              </w:rPr>
            </w:pPr>
            <w:r w:rsidRPr="007C28C9">
              <w:rPr>
                <w:rFonts w:ascii="Times New Roman" w:hAnsi="Times New Roman" w:cs="Times New Roman"/>
                <w:sz w:val="22"/>
                <w:szCs w:val="22"/>
              </w:rPr>
              <w:t xml:space="preserve">_______________ </w:t>
            </w:r>
            <w:proofErr w:type="spellStart"/>
            <w:r w:rsidRPr="007C28C9">
              <w:rPr>
                <w:rFonts w:ascii="Times New Roman" w:hAnsi="Times New Roman" w:cs="Times New Roman"/>
                <w:sz w:val="22"/>
                <w:szCs w:val="22"/>
              </w:rPr>
              <w:t>Андронович</w:t>
            </w:r>
            <w:proofErr w:type="spellEnd"/>
            <w:r w:rsidRPr="007C28C9">
              <w:rPr>
                <w:rFonts w:ascii="Times New Roman" w:hAnsi="Times New Roman" w:cs="Times New Roman"/>
                <w:sz w:val="22"/>
                <w:szCs w:val="22"/>
              </w:rPr>
              <w:t xml:space="preserve"> С.К</w:t>
            </w:r>
          </w:p>
        </w:tc>
        <w:tc>
          <w:tcPr>
            <w:tcW w:w="4603" w:type="dxa"/>
            <w:shd w:val="clear" w:color="auto" w:fill="auto"/>
          </w:tcPr>
          <w:p w:rsidR="00D81D8F" w:rsidRPr="007C28C9" w:rsidRDefault="00D81D8F" w:rsidP="00854046">
            <w:pPr>
              <w:jc w:val="both"/>
              <w:rPr>
                <w:b/>
                <w:sz w:val="22"/>
                <w:szCs w:val="22"/>
              </w:rPr>
            </w:pPr>
            <w:r w:rsidRPr="007C28C9">
              <w:rPr>
                <w:b/>
                <w:sz w:val="22"/>
                <w:szCs w:val="22"/>
              </w:rPr>
              <w:t>Покупатель:</w:t>
            </w:r>
          </w:p>
          <w:p w:rsidR="00D81D8F" w:rsidRPr="007C28C9" w:rsidRDefault="00D81D8F" w:rsidP="00854046">
            <w:pPr>
              <w:jc w:val="both"/>
              <w:rPr>
                <w:b/>
                <w:sz w:val="22"/>
                <w:szCs w:val="22"/>
              </w:rPr>
            </w:pPr>
          </w:p>
          <w:p w:rsidR="00D81D8F" w:rsidRPr="007C28C9" w:rsidRDefault="00D81D8F" w:rsidP="00854046">
            <w:pPr>
              <w:jc w:val="both"/>
              <w:rPr>
                <w:sz w:val="22"/>
                <w:szCs w:val="22"/>
              </w:rPr>
            </w:pPr>
          </w:p>
        </w:tc>
      </w:tr>
    </w:tbl>
    <w:p w:rsidR="0041633E" w:rsidRPr="007C28C9" w:rsidRDefault="0041633E">
      <w:pPr>
        <w:rPr>
          <w:sz w:val="22"/>
          <w:szCs w:val="22"/>
        </w:rPr>
      </w:pPr>
    </w:p>
    <w:sectPr w:rsidR="0041633E" w:rsidRPr="007C28C9" w:rsidSect="007C28C9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"/>
      <w:lvlJc w:val="left"/>
      <w:pPr>
        <w:tabs>
          <w:tab w:val="num" w:pos="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D81D8F"/>
    <w:rsid w:val="0041633E"/>
    <w:rsid w:val="00714F42"/>
    <w:rsid w:val="00734243"/>
    <w:rsid w:val="007C28C9"/>
    <w:rsid w:val="008567C1"/>
    <w:rsid w:val="00D81D8F"/>
    <w:rsid w:val="00DC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D8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рогий1"/>
    <w:basedOn w:val="a0"/>
    <w:rsid w:val="00D81D8F"/>
    <w:rPr>
      <w:b/>
      <w:bCs/>
    </w:rPr>
  </w:style>
  <w:style w:type="paragraph" w:customStyle="1" w:styleId="ConsNormal">
    <w:name w:val="ConsNormal"/>
    <w:rsid w:val="00D81D8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  <w:lang w:eastAsia="ru-RU"/>
    </w:rPr>
  </w:style>
  <w:style w:type="paragraph" w:customStyle="1" w:styleId="ConsNonformat">
    <w:name w:val="ConsNonformat"/>
    <w:rsid w:val="00D81D8F"/>
    <w:pPr>
      <w:widowControl w:val="0"/>
      <w:suppressAutoHyphens/>
      <w:spacing w:after="0" w:line="240" w:lineRule="auto"/>
    </w:pPr>
    <w:rPr>
      <w:rFonts w:ascii="Courier New" w:eastAsia="Times New Roman" w:hAnsi="Courier New" w:cs="Times New Roman"/>
      <w:kern w:val="1"/>
      <w:sz w:val="20"/>
      <w:szCs w:val="20"/>
      <w:lang w:eastAsia="ru-RU"/>
    </w:rPr>
  </w:style>
  <w:style w:type="paragraph" w:customStyle="1" w:styleId="HTML1">
    <w:name w:val="Стандартный HTML1"/>
    <w:basedOn w:val="a"/>
    <w:rsid w:val="00D81D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21">
    <w:name w:val="Основной текст с отступом 21"/>
    <w:basedOn w:val="a"/>
    <w:rsid w:val="00D81D8F"/>
    <w:pPr>
      <w:spacing w:after="120" w:line="480" w:lineRule="auto"/>
      <w:ind w:left="283"/>
    </w:pPr>
  </w:style>
  <w:style w:type="paragraph" w:customStyle="1" w:styleId="ConsPlusNonformat">
    <w:name w:val="ConsPlusNonformat"/>
    <w:rsid w:val="00D81D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D81D8F"/>
    <w:pPr>
      <w:suppressAutoHyphens w:val="0"/>
      <w:jc w:val="both"/>
    </w:pPr>
    <w:rPr>
      <w:kern w:val="0"/>
      <w:szCs w:val="24"/>
    </w:rPr>
  </w:style>
  <w:style w:type="character" w:customStyle="1" w:styleId="a4">
    <w:name w:val="Основной текст Знак"/>
    <w:basedOn w:val="a0"/>
    <w:link w:val="a3"/>
    <w:rsid w:val="00D81D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936</Words>
  <Characters>5336</Characters>
  <Application>Microsoft Office Word</Application>
  <DocSecurity>0</DocSecurity>
  <Lines>44</Lines>
  <Paragraphs>12</Paragraphs>
  <ScaleCrop>false</ScaleCrop>
  <Company>Hewlett-Packard</Company>
  <LinksUpToDate>false</LinksUpToDate>
  <CharactersWithSpaces>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</dc:creator>
  <cp:lastModifiedBy>elf</cp:lastModifiedBy>
  <cp:revision>4</cp:revision>
  <dcterms:created xsi:type="dcterms:W3CDTF">2016-05-17T09:55:00Z</dcterms:created>
  <dcterms:modified xsi:type="dcterms:W3CDTF">2016-05-17T10:08:00Z</dcterms:modified>
</cp:coreProperties>
</file>